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吴川市发展和改革局关于2023年湛江市吴川市大山江街道岭圩社区竹城村道路硬底化</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bookmarkStart w:id="0" w:name="_GoBack"/>
      <w:bookmarkEnd w:id="0"/>
      <w:r>
        <w:rPr>
          <w:rFonts w:hint="eastAsia" w:ascii="宋体" w:hAnsi="宋体" w:eastAsia="宋体" w:cs="宋体"/>
          <w:b/>
          <w:bCs/>
          <w:sz w:val="44"/>
          <w:szCs w:val="44"/>
          <w:lang w:val="en-US" w:eastAsia="zh-CN"/>
        </w:rPr>
        <w:t>建设项目立项审批前的公示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吴川市发展和改革局关于2023年湛江市吴川市大山江街道岭圩社区竹城村道路硬底化建设项目立项审批前的公示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吴川市大山江街道办事处</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sz w:val="28"/>
                <w:szCs w:val="28"/>
                <w:lang w:val="en-US" w:eastAsia="zh-CN"/>
              </w:rPr>
              <w:t>吴川市大山江街道办事处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吴川市大山江街道岭圩社区竹城村</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40.62</w:t>
            </w:r>
            <w:r>
              <w:rPr>
                <w:rFonts w:hint="eastAsia" w:ascii="仿宋" w:hAnsi="仿宋" w:eastAsia="仿宋" w:cs="仿宋"/>
                <w:b w:val="0"/>
                <w:bCs w:val="0"/>
                <w:sz w:val="28"/>
                <w:szCs w:val="28"/>
                <w:vertAlign w:val="baseline"/>
                <w:lang w:val="en-US" w:eastAsia="zh-CN"/>
              </w:rPr>
              <w:t>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2023年吴川市驻镇帮镇扶村资金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建设道路硬底化2条，分别为长819米、宽2.5～3米、厚0.15米，长60米、宽3.5米、厚0.18米。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2024年1月9日至2024年1月16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2024年1月9日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57B726D"/>
    <w:rsid w:val="0FC6387D"/>
    <w:rsid w:val="12874754"/>
    <w:rsid w:val="1BA12AF7"/>
    <w:rsid w:val="1BD53403"/>
    <w:rsid w:val="1C7A4DD5"/>
    <w:rsid w:val="1D06346C"/>
    <w:rsid w:val="1EB10D2C"/>
    <w:rsid w:val="1F4E77D0"/>
    <w:rsid w:val="221D5F2D"/>
    <w:rsid w:val="23024752"/>
    <w:rsid w:val="25855433"/>
    <w:rsid w:val="27CE2F45"/>
    <w:rsid w:val="289C21E8"/>
    <w:rsid w:val="2A3C7BF4"/>
    <w:rsid w:val="32532482"/>
    <w:rsid w:val="38045D93"/>
    <w:rsid w:val="384C516A"/>
    <w:rsid w:val="3A744490"/>
    <w:rsid w:val="3BC93E45"/>
    <w:rsid w:val="3F2C3FF9"/>
    <w:rsid w:val="404117CC"/>
    <w:rsid w:val="41F630FF"/>
    <w:rsid w:val="43345A83"/>
    <w:rsid w:val="444F3972"/>
    <w:rsid w:val="45802C18"/>
    <w:rsid w:val="4B123CC7"/>
    <w:rsid w:val="567540F5"/>
    <w:rsid w:val="588F3389"/>
    <w:rsid w:val="59F93AF1"/>
    <w:rsid w:val="5A3D5127"/>
    <w:rsid w:val="5D4550F2"/>
    <w:rsid w:val="5DCD0CC8"/>
    <w:rsid w:val="63B34225"/>
    <w:rsid w:val="648838B0"/>
    <w:rsid w:val="64F53B0B"/>
    <w:rsid w:val="66841A8C"/>
    <w:rsid w:val="67281ED0"/>
    <w:rsid w:val="682535AA"/>
    <w:rsid w:val="68E06629"/>
    <w:rsid w:val="6967097D"/>
    <w:rsid w:val="697A49CF"/>
    <w:rsid w:val="6A2C178C"/>
    <w:rsid w:val="6C305A63"/>
    <w:rsid w:val="6FE07100"/>
    <w:rsid w:val="70930FD9"/>
    <w:rsid w:val="725C37F2"/>
    <w:rsid w:val="779C6A5A"/>
    <w:rsid w:val="7C620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2024-01-09T01:43:18Z</cp:lastPrinted>
  <dcterms:modified xsi:type="dcterms:W3CDTF">2024-01-09T01:43:20Z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4A62934E12DF42E0A75A2CFC115E5247_11</vt:lpwstr>
  </property>
</Properties>
</file>